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02" w:rsidRPr="00B81C02" w:rsidRDefault="00B81C02" w:rsidP="00B81C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B81C02">
        <w:rPr>
          <w:rFonts w:ascii="Helvetica" w:eastAsia="Times New Roman" w:hAnsi="Helvetica" w:cs="Helvetica"/>
          <w:b/>
          <w:bCs/>
          <w:color w:val="990000"/>
          <w:kern w:val="36"/>
          <w:sz w:val="48"/>
          <w:szCs w:val="48"/>
        </w:rPr>
        <w:t>ENTER THE NEW KINGDOM THROUGH THE DOOR OF PENTECOST</w:t>
      </w:r>
    </w:p>
    <w:p w:rsidR="00B81C02" w:rsidRPr="00B81C02" w:rsidRDefault="00B81C02" w:rsidP="00B81C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81C02">
        <w:rPr>
          <w:rFonts w:ascii="Helvetica" w:eastAsia="Times New Roman" w:hAnsi="Helvetica" w:cs="Helvetica"/>
          <w:color w:val="804040"/>
          <w:sz w:val="24"/>
          <w:szCs w:val="24"/>
        </w:rPr>
        <w:t xml:space="preserve">MF </w:t>
      </w:r>
      <w:proofErr w:type="spellStart"/>
      <w:r w:rsidRPr="00B81C02">
        <w:rPr>
          <w:rFonts w:ascii="Helvetica" w:eastAsia="Times New Roman" w:hAnsi="Helvetica" w:cs="Helvetica"/>
          <w:color w:val="804040"/>
          <w:sz w:val="24"/>
          <w:szCs w:val="24"/>
        </w:rPr>
        <w:t>Blume</w:t>
      </w:r>
      <w:proofErr w:type="spellEnd"/>
      <w:r w:rsidRPr="00B81C02">
        <w:rPr>
          <w:rFonts w:ascii="Helvetica" w:eastAsia="Times New Roman" w:hAnsi="Helvetica" w:cs="Helvetica"/>
          <w:color w:val="804040"/>
          <w:sz w:val="24"/>
          <w:szCs w:val="24"/>
        </w:rPr>
        <w:br/>
      </w:r>
    </w:p>
    <w:p w:rsidR="00B81C02" w:rsidRPr="00B81C02" w:rsidRDefault="00B81C02" w:rsidP="00B81C02">
      <w:pPr>
        <w:spacing w:after="0" w:line="240" w:lineRule="auto"/>
        <w:jc w:val="center"/>
        <w:rPr>
          <w:rFonts w:ascii="Times New Roman" w:eastAsia="Times New Roman" w:hAnsi="Times New Roman" w:cs="Times New Roman"/>
          <w:color w:val="000000"/>
          <w:sz w:val="24"/>
          <w:szCs w:val="24"/>
        </w:rPr>
      </w:pPr>
      <w:r w:rsidRPr="00B81C02">
        <w:rPr>
          <w:rFonts w:ascii="Times New Roman" w:eastAsia="Times New Roman" w:hAnsi="Times New Roman" w:cs="Times New Roman"/>
          <w:color w:val="000000"/>
          <w:sz w:val="24"/>
          <w:szCs w:val="24"/>
        </w:rPr>
        <w:pict>
          <v:rect id="_x0000_i1025" style="width:468pt;height:1.5pt" o:hralign="center" o:hrstd="t" o:hr="t" fillcolor="#a0a0a0" stroked="f"/>
        </w:pic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2 Chronicles 3:1-4</w:t>
      </w:r>
      <w:r w:rsidRPr="00B81C02">
        <w:rPr>
          <w:rFonts w:ascii="Helvetica" w:eastAsia="Times New Roman" w:hAnsi="Helvetica" w:cs="Helvetica"/>
          <w:color w:val="0000FF"/>
          <w:sz w:val="24"/>
          <w:szCs w:val="24"/>
        </w:rPr>
        <w:t xml:space="preserve"> Then Solomon began to build the house of the LORD at Jerusalem in mount </w:t>
      </w:r>
      <w:proofErr w:type="spellStart"/>
      <w:r w:rsidRPr="00B81C02">
        <w:rPr>
          <w:rFonts w:ascii="Helvetica" w:eastAsia="Times New Roman" w:hAnsi="Helvetica" w:cs="Helvetica"/>
          <w:color w:val="0000FF"/>
          <w:sz w:val="24"/>
          <w:szCs w:val="24"/>
        </w:rPr>
        <w:t>Moriah</w:t>
      </w:r>
      <w:proofErr w:type="spellEnd"/>
      <w:r w:rsidRPr="00B81C02">
        <w:rPr>
          <w:rFonts w:ascii="Helvetica" w:eastAsia="Times New Roman" w:hAnsi="Helvetica" w:cs="Helvetica"/>
          <w:color w:val="0000FF"/>
          <w:sz w:val="24"/>
          <w:szCs w:val="24"/>
        </w:rPr>
        <w:t xml:space="preserve">, where the LORD appeared unto David his father, in the place that David had prepared in the </w:t>
      </w:r>
      <w:proofErr w:type="spellStart"/>
      <w:r w:rsidRPr="00B81C02">
        <w:rPr>
          <w:rFonts w:ascii="Helvetica" w:eastAsia="Times New Roman" w:hAnsi="Helvetica" w:cs="Helvetica"/>
          <w:color w:val="0000FF"/>
          <w:sz w:val="24"/>
          <w:szCs w:val="24"/>
        </w:rPr>
        <w:t>threshingfloor</w:t>
      </w:r>
      <w:proofErr w:type="spellEnd"/>
      <w:r w:rsidRPr="00B81C02">
        <w:rPr>
          <w:rFonts w:ascii="Helvetica" w:eastAsia="Times New Roman" w:hAnsi="Helvetica" w:cs="Helvetica"/>
          <w:color w:val="0000FF"/>
          <w:sz w:val="24"/>
          <w:szCs w:val="24"/>
        </w:rPr>
        <w:t xml:space="preserve"> of </w:t>
      </w:r>
      <w:proofErr w:type="spellStart"/>
      <w:r w:rsidRPr="00B81C02">
        <w:rPr>
          <w:rFonts w:ascii="Helvetica" w:eastAsia="Times New Roman" w:hAnsi="Helvetica" w:cs="Helvetica"/>
          <w:color w:val="0000FF"/>
          <w:sz w:val="24"/>
          <w:szCs w:val="24"/>
        </w:rPr>
        <w:t>Ornan</w:t>
      </w:r>
      <w:proofErr w:type="spellEnd"/>
      <w:r w:rsidRPr="00B81C02">
        <w:rPr>
          <w:rFonts w:ascii="Helvetica" w:eastAsia="Times New Roman" w:hAnsi="Helvetica" w:cs="Helvetica"/>
          <w:color w:val="0000FF"/>
          <w:sz w:val="24"/>
          <w:szCs w:val="24"/>
        </w:rPr>
        <w:t xml:space="preserve"> the </w:t>
      </w:r>
      <w:proofErr w:type="spellStart"/>
      <w:r w:rsidRPr="00B81C02">
        <w:rPr>
          <w:rFonts w:ascii="Helvetica" w:eastAsia="Times New Roman" w:hAnsi="Helvetica" w:cs="Helvetica"/>
          <w:color w:val="0000FF"/>
          <w:sz w:val="24"/>
          <w:szCs w:val="24"/>
        </w:rPr>
        <w:t>Jebusite</w:t>
      </w:r>
      <w:proofErr w:type="spellEnd"/>
      <w:r w:rsidRPr="00B81C02">
        <w:rPr>
          <w:rFonts w:ascii="Helvetica" w:eastAsia="Times New Roman" w:hAnsi="Helvetica" w:cs="Helvetica"/>
          <w:color w:val="0000FF"/>
          <w:sz w:val="24"/>
          <w:szCs w:val="24"/>
        </w:rPr>
        <w:t xml:space="preserve">. And he began to build in the second day of the second month, in the fourth year of his reign. Now these are the things wherein Solomon was instructed for the building of the house of God. The length by cubits after the first measure was threescore cubits, and the breadth twenty cubits. And the porch that was in the front of the house, the length of it was according to the breadth of the house, twenty cubits, and the height was an hundred and twenty: and he overlaid it within with pure gold.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Hebrews 3:6 </w:t>
      </w:r>
      <w:r w:rsidRPr="00B81C02">
        <w:rPr>
          <w:rFonts w:ascii="Helvetica" w:eastAsia="Times New Roman" w:hAnsi="Helvetica" w:cs="Helvetica"/>
          <w:color w:val="0000FF"/>
          <w:sz w:val="24"/>
          <w:szCs w:val="24"/>
        </w:rPr>
        <w:t>But Christ as a son over his own house; whose house are we, if we hold fast the confidence and the rejoicing of the hope firm unto the end</w:t>
      </w:r>
      <w:r w:rsidRPr="00B81C02">
        <w:rPr>
          <w:rFonts w:ascii="Helvetica" w:eastAsia="Times New Roman" w:hAnsi="Helvetica" w:cs="Helvetica"/>
          <w:color w:val="000000"/>
          <w:sz w:val="24"/>
          <w:szCs w:val="24"/>
        </w:rPr>
        <w:t>.</w:t>
      </w:r>
    </w:p>
    <w:p w:rsidR="00B81C02" w:rsidRPr="00B81C02" w:rsidRDefault="00B81C02" w:rsidP="00B81C02">
      <w:pPr>
        <w:spacing w:before="100" w:beforeAutospacing="1" w:after="100" w:afterAutospacing="1" w:line="240" w:lineRule="auto"/>
        <w:ind w:left="720"/>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A PORCH is something through which you enter a house.</w:t>
      </w:r>
    </w:p>
    <w:p w:rsidR="00B81C02" w:rsidRPr="00B81C02" w:rsidRDefault="00B81C02" w:rsidP="00B81C0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We enter through Jesus into another Kingdom. </w:t>
      </w:r>
    </w:p>
    <w:p w:rsidR="00B81C02" w:rsidRPr="00B81C02" w:rsidRDefault="00B81C02" w:rsidP="00B81C02">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He is the door.</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John 10:9 </w:t>
      </w:r>
      <w:r w:rsidRPr="00B81C02">
        <w:rPr>
          <w:rFonts w:ascii="Helvetica" w:eastAsia="Times New Roman" w:hAnsi="Helvetica" w:cs="Helvetica"/>
          <w:color w:val="0000FF"/>
          <w:sz w:val="24"/>
          <w:szCs w:val="24"/>
        </w:rPr>
        <w:t xml:space="preserve">I am the door: by me if any man enter in, he shall be saved, and shall go in and out, and find pasture. </w:t>
      </w:r>
    </w:p>
    <w:p w:rsidR="00B81C02" w:rsidRPr="00B81C02" w:rsidRDefault="00B81C02" w:rsidP="00B81C0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 Old Testament hinted at the truths of the New Testament </w:t>
      </w:r>
    </w:p>
    <w:p w:rsidR="00B81C02" w:rsidRPr="00B81C02" w:rsidRDefault="00B81C02" w:rsidP="00B81C02">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Symbols and shadows spoke about salvation to come. </w:t>
      </w:r>
    </w:p>
    <w:p w:rsidR="00B81C02" w:rsidRPr="00B81C02" w:rsidRDefault="00B81C02" w:rsidP="00B81C02">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They did not have salvation in the Old Testament. </w:t>
      </w:r>
    </w:p>
    <w:p w:rsidR="00B81C02" w:rsidRPr="00B81C02" w:rsidRDefault="00B81C02" w:rsidP="00B81C02">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It only prepared the world for the Salvation to come. </w:t>
      </w:r>
    </w:p>
    <w:p w:rsidR="00B81C02" w:rsidRPr="00B81C02" w:rsidRDefault="00B81C02" w:rsidP="00B81C02">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Jesus means "Jehovah has become my salvation". </w:t>
      </w:r>
    </w:p>
    <w:p w:rsidR="00B81C02" w:rsidRPr="00B81C02" w:rsidRDefault="00B81C02" w:rsidP="00B81C02">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Salvation came when Jesus came. </w:t>
      </w:r>
    </w:p>
    <w:p w:rsidR="00B81C02" w:rsidRPr="00B81C02" w:rsidRDefault="00B81C02" w:rsidP="00B81C02">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(God looked at those who followed Old Testament Law as people who looked for Jesus. They would have accepted Jesus since they accepted God's Word in the Old Testament).</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1Peter 1:3-11 </w:t>
      </w:r>
      <w:r w:rsidRPr="00B81C02">
        <w:rPr>
          <w:rFonts w:ascii="Helvetica" w:eastAsia="Times New Roman" w:hAnsi="Helvetica" w:cs="Helvetica"/>
          <w:color w:val="0000FF"/>
          <w:sz w:val="24"/>
          <w:szCs w:val="24"/>
        </w:rPr>
        <w:t xml:space="preserve">Blessed be the God and Father of our Lord Jesus Christ, which according to his abundant mercy hath begotten us again unto a lively hope by the resurrection of Jesus Christ from the dead, To an inheritance incorruptible, and undefiled, and that </w:t>
      </w:r>
      <w:proofErr w:type="spellStart"/>
      <w:r w:rsidRPr="00B81C02">
        <w:rPr>
          <w:rFonts w:ascii="Helvetica" w:eastAsia="Times New Roman" w:hAnsi="Helvetica" w:cs="Helvetica"/>
          <w:color w:val="0000FF"/>
          <w:sz w:val="24"/>
          <w:szCs w:val="24"/>
        </w:rPr>
        <w:t>fadeth</w:t>
      </w:r>
      <w:proofErr w:type="spellEnd"/>
      <w:r w:rsidRPr="00B81C02">
        <w:rPr>
          <w:rFonts w:ascii="Helvetica" w:eastAsia="Times New Roman" w:hAnsi="Helvetica" w:cs="Helvetica"/>
          <w:color w:val="0000FF"/>
          <w:sz w:val="24"/>
          <w:szCs w:val="24"/>
        </w:rPr>
        <w:t xml:space="preserve"> not away, reserved in heaven for you, Who are kept by the power of God through faith unto salvation ready to be revealed in the last time. Wherein ye greatly rejoice, though now for a season, if need be, ye are in heaviness through manifold temptations: That the trial of your faith, being much more precious than of gold that </w:t>
      </w:r>
      <w:proofErr w:type="spellStart"/>
      <w:r w:rsidRPr="00B81C02">
        <w:rPr>
          <w:rFonts w:ascii="Helvetica" w:eastAsia="Times New Roman" w:hAnsi="Helvetica" w:cs="Helvetica"/>
          <w:color w:val="0000FF"/>
          <w:sz w:val="24"/>
          <w:szCs w:val="24"/>
        </w:rPr>
        <w:t>perisheth</w:t>
      </w:r>
      <w:proofErr w:type="spellEnd"/>
      <w:r w:rsidRPr="00B81C02">
        <w:rPr>
          <w:rFonts w:ascii="Helvetica" w:eastAsia="Times New Roman" w:hAnsi="Helvetica" w:cs="Helvetica"/>
          <w:color w:val="0000FF"/>
          <w:sz w:val="24"/>
          <w:szCs w:val="24"/>
        </w:rPr>
        <w:t xml:space="preserve">, though it be tried with fire, might be found unto praise and </w:t>
      </w:r>
      <w:proofErr w:type="spellStart"/>
      <w:r w:rsidRPr="00B81C02">
        <w:rPr>
          <w:rFonts w:ascii="Helvetica" w:eastAsia="Times New Roman" w:hAnsi="Helvetica" w:cs="Helvetica"/>
          <w:color w:val="0000FF"/>
          <w:sz w:val="24"/>
          <w:szCs w:val="24"/>
        </w:rPr>
        <w:t>honour</w:t>
      </w:r>
      <w:proofErr w:type="spellEnd"/>
      <w:r w:rsidRPr="00B81C02">
        <w:rPr>
          <w:rFonts w:ascii="Helvetica" w:eastAsia="Times New Roman" w:hAnsi="Helvetica" w:cs="Helvetica"/>
          <w:color w:val="0000FF"/>
          <w:sz w:val="24"/>
          <w:szCs w:val="24"/>
        </w:rPr>
        <w:t xml:space="preserve"> and glory at the appearing of Jesus Christ:</w:t>
      </w:r>
      <w:r w:rsidRPr="00B81C02">
        <w:rPr>
          <w:rFonts w:ascii="Helvetica" w:eastAsia="Times New Roman" w:hAnsi="Helvetica" w:cs="Helvetica"/>
          <w:color w:val="000000"/>
          <w:sz w:val="24"/>
          <w:szCs w:val="24"/>
        </w:rPr>
        <w:t xml:space="preserve"> </w:t>
      </w:r>
      <w:r w:rsidRPr="00B81C02">
        <w:rPr>
          <w:rFonts w:ascii="Helvetica" w:eastAsia="Times New Roman" w:hAnsi="Helvetica" w:cs="Helvetica"/>
          <w:color w:val="0000FF"/>
          <w:sz w:val="24"/>
          <w:szCs w:val="24"/>
        </w:rPr>
        <w:t xml:space="preserve">Whom having not seen, ye love; in whom, though now ye see him not, yet believing, ye rejoice with joy unspeakable and full of glory: Receiving the end of your faith, even the salvation of your souls. Of which salvation the prophets have enquired and searched diligently, who prophesied of the grace that should come unto you: Searching what, or what manner of time the Spirit of Christ which was in them did signify, when it testified beforehand the sufferings of Christ, and the glory that should follow. </w:t>
      </w:r>
    </w:p>
    <w:p w:rsidR="00B81C02" w:rsidRPr="00B81C02" w:rsidRDefault="00B81C02" w:rsidP="00B81C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God has a world prepared for us. </w:t>
      </w:r>
    </w:p>
    <w:p w:rsidR="00B81C02" w:rsidRPr="00B81C02" w:rsidRDefault="00B81C02" w:rsidP="00B81C02">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He is going to remove us from this world. </w:t>
      </w:r>
    </w:p>
    <w:p w:rsidR="00B81C02" w:rsidRPr="00B81C02" w:rsidRDefault="00B81C02" w:rsidP="00B81C02">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Do you desire to be with Him forever there?</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Jesus prayed for his disciples and commented upon a Kingdom not of this world in that prayer.</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John 17:9-11 </w:t>
      </w:r>
      <w:r w:rsidRPr="00B81C02">
        <w:rPr>
          <w:rFonts w:ascii="Helvetica" w:eastAsia="Times New Roman" w:hAnsi="Helvetica" w:cs="Helvetica"/>
          <w:color w:val="0000FF"/>
          <w:sz w:val="24"/>
          <w:szCs w:val="24"/>
        </w:rPr>
        <w:t xml:space="preserve">I pray for them: I pray not for the world, but for them which thou hast given me; for they are </w:t>
      </w:r>
      <w:proofErr w:type="spellStart"/>
      <w:r w:rsidRPr="00B81C02">
        <w:rPr>
          <w:rFonts w:ascii="Helvetica" w:eastAsia="Times New Roman" w:hAnsi="Helvetica" w:cs="Helvetica"/>
          <w:color w:val="0000FF"/>
          <w:sz w:val="24"/>
          <w:szCs w:val="24"/>
        </w:rPr>
        <w:t>thine</w:t>
      </w:r>
      <w:proofErr w:type="spellEnd"/>
      <w:r w:rsidRPr="00B81C02">
        <w:rPr>
          <w:rFonts w:ascii="Helvetica" w:eastAsia="Times New Roman" w:hAnsi="Helvetica" w:cs="Helvetica"/>
          <w:color w:val="0000FF"/>
          <w:sz w:val="24"/>
          <w:szCs w:val="24"/>
        </w:rPr>
        <w:t xml:space="preserve">. And all mine are </w:t>
      </w:r>
      <w:proofErr w:type="spellStart"/>
      <w:r w:rsidRPr="00B81C02">
        <w:rPr>
          <w:rFonts w:ascii="Helvetica" w:eastAsia="Times New Roman" w:hAnsi="Helvetica" w:cs="Helvetica"/>
          <w:color w:val="0000FF"/>
          <w:sz w:val="24"/>
          <w:szCs w:val="24"/>
        </w:rPr>
        <w:t>thine</w:t>
      </w:r>
      <w:proofErr w:type="spellEnd"/>
      <w:r w:rsidRPr="00B81C02">
        <w:rPr>
          <w:rFonts w:ascii="Helvetica" w:eastAsia="Times New Roman" w:hAnsi="Helvetica" w:cs="Helvetica"/>
          <w:color w:val="0000FF"/>
          <w:sz w:val="24"/>
          <w:szCs w:val="24"/>
        </w:rPr>
        <w:t xml:space="preserve">, and </w:t>
      </w:r>
      <w:proofErr w:type="spellStart"/>
      <w:r w:rsidRPr="00B81C02">
        <w:rPr>
          <w:rFonts w:ascii="Helvetica" w:eastAsia="Times New Roman" w:hAnsi="Helvetica" w:cs="Helvetica"/>
          <w:color w:val="0000FF"/>
          <w:sz w:val="24"/>
          <w:szCs w:val="24"/>
        </w:rPr>
        <w:t>thine</w:t>
      </w:r>
      <w:proofErr w:type="spellEnd"/>
      <w:r w:rsidRPr="00B81C02">
        <w:rPr>
          <w:rFonts w:ascii="Helvetica" w:eastAsia="Times New Roman" w:hAnsi="Helvetica" w:cs="Helvetica"/>
          <w:color w:val="0000FF"/>
          <w:sz w:val="24"/>
          <w:szCs w:val="24"/>
        </w:rPr>
        <w:t xml:space="preserve"> are mine; and I am glorified in them. And now I am no more in the world, but these are in the world, and I come to thee. Holy Father, keep through </w:t>
      </w:r>
      <w:proofErr w:type="spellStart"/>
      <w:r w:rsidRPr="00B81C02">
        <w:rPr>
          <w:rFonts w:ascii="Helvetica" w:eastAsia="Times New Roman" w:hAnsi="Helvetica" w:cs="Helvetica"/>
          <w:color w:val="0000FF"/>
          <w:sz w:val="24"/>
          <w:szCs w:val="24"/>
        </w:rPr>
        <w:t>thine</w:t>
      </w:r>
      <w:proofErr w:type="spellEnd"/>
      <w:r w:rsidRPr="00B81C02">
        <w:rPr>
          <w:rFonts w:ascii="Helvetica" w:eastAsia="Times New Roman" w:hAnsi="Helvetica" w:cs="Helvetica"/>
          <w:color w:val="0000FF"/>
          <w:sz w:val="24"/>
          <w:szCs w:val="24"/>
        </w:rPr>
        <w:t xml:space="preserve"> own name those whom thou hast given me, that they may be one, as we are.</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John 17:15-16 </w:t>
      </w:r>
      <w:r w:rsidRPr="00B81C02">
        <w:rPr>
          <w:rFonts w:ascii="Helvetica" w:eastAsia="Times New Roman" w:hAnsi="Helvetica" w:cs="Helvetica"/>
          <w:color w:val="0000FF"/>
          <w:sz w:val="24"/>
          <w:szCs w:val="24"/>
        </w:rPr>
        <w:t xml:space="preserve">I pray not that thou </w:t>
      </w:r>
      <w:proofErr w:type="spellStart"/>
      <w:r w:rsidRPr="00B81C02">
        <w:rPr>
          <w:rFonts w:ascii="Helvetica" w:eastAsia="Times New Roman" w:hAnsi="Helvetica" w:cs="Helvetica"/>
          <w:color w:val="0000FF"/>
          <w:sz w:val="24"/>
          <w:szCs w:val="24"/>
        </w:rPr>
        <w:t>shouldest</w:t>
      </w:r>
      <w:proofErr w:type="spellEnd"/>
      <w:r w:rsidRPr="00B81C02">
        <w:rPr>
          <w:rFonts w:ascii="Helvetica" w:eastAsia="Times New Roman" w:hAnsi="Helvetica" w:cs="Helvetica"/>
          <w:color w:val="0000FF"/>
          <w:sz w:val="24"/>
          <w:szCs w:val="24"/>
        </w:rPr>
        <w:t xml:space="preserve"> take them out of the world, but that thou </w:t>
      </w:r>
      <w:proofErr w:type="spellStart"/>
      <w:r w:rsidRPr="00B81C02">
        <w:rPr>
          <w:rFonts w:ascii="Helvetica" w:eastAsia="Times New Roman" w:hAnsi="Helvetica" w:cs="Helvetica"/>
          <w:color w:val="0000FF"/>
          <w:sz w:val="24"/>
          <w:szCs w:val="24"/>
        </w:rPr>
        <w:t>shouldest</w:t>
      </w:r>
      <w:proofErr w:type="spellEnd"/>
      <w:r w:rsidRPr="00B81C02">
        <w:rPr>
          <w:rFonts w:ascii="Helvetica" w:eastAsia="Times New Roman" w:hAnsi="Helvetica" w:cs="Helvetica"/>
          <w:color w:val="0000FF"/>
          <w:sz w:val="24"/>
          <w:szCs w:val="24"/>
        </w:rPr>
        <w:t xml:space="preserve"> keep them from the evil. They are not of the world, even as I am not of the world.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John 17:24 </w:t>
      </w:r>
      <w:r w:rsidRPr="00B81C02">
        <w:rPr>
          <w:rFonts w:ascii="Helvetica" w:eastAsia="Times New Roman" w:hAnsi="Helvetica" w:cs="Helvetica"/>
          <w:color w:val="0000FF"/>
          <w:sz w:val="24"/>
          <w:szCs w:val="24"/>
        </w:rPr>
        <w:t xml:space="preserve">Father, I will that they also, whom thou hast given me, be with me where I am; that they may behold my glory, which thou hast given me: for thou </w:t>
      </w:r>
      <w:proofErr w:type="spellStart"/>
      <w:r w:rsidRPr="00B81C02">
        <w:rPr>
          <w:rFonts w:ascii="Helvetica" w:eastAsia="Times New Roman" w:hAnsi="Helvetica" w:cs="Helvetica"/>
          <w:color w:val="0000FF"/>
          <w:sz w:val="24"/>
          <w:szCs w:val="24"/>
        </w:rPr>
        <w:t>lovedst</w:t>
      </w:r>
      <w:proofErr w:type="spellEnd"/>
      <w:r w:rsidRPr="00B81C02">
        <w:rPr>
          <w:rFonts w:ascii="Helvetica" w:eastAsia="Times New Roman" w:hAnsi="Helvetica" w:cs="Helvetica"/>
          <w:color w:val="0000FF"/>
          <w:sz w:val="24"/>
          <w:szCs w:val="24"/>
        </w:rPr>
        <w:t xml:space="preserve"> me before the foundation of the world. </w:t>
      </w:r>
    </w:p>
    <w:p w:rsidR="00B81C02" w:rsidRPr="00B81C02" w:rsidRDefault="00B81C02" w:rsidP="00B81C0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Only those in Jesus are those who are not in the world. </w:t>
      </w:r>
    </w:p>
    <w:p w:rsidR="00B81C02" w:rsidRPr="00B81C02" w:rsidRDefault="00B81C02" w:rsidP="00B81C02">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Jesus prayed for those whom the Father gave to Him. </w:t>
      </w:r>
    </w:p>
    <w:p w:rsidR="00B81C02" w:rsidRPr="00B81C02" w:rsidRDefault="00B81C02" w:rsidP="00B81C02">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All who accept Jesus are in that prayer.</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Romans 6:4 </w:t>
      </w:r>
      <w:r w:rsidRPr="00B81C02">
        <w:rPr>
          <w:rFonts w:ascii="Helvetica" w:eastAsia="Times New Roman" w:hAnsi="Helvetica" w:cs="Helvetica"/>
          <w:color w:val="0000FF"/>
          <w:sz w:val="24"/>
          <w:szCs w:val="24"/>
        </w:rPr>
        <w:t xml:space="preserve">Therefore we are buried with him by baptism into death: that like as Christ was raised up from the dead by the glory of the Father, even so we also should walk in newness of life. </w:t>
      </w:r>
    </w:p>
    <w:p w:rsidR="00B81C02" w:rsidRPr="00B81C02" w:rsidRDefault="00B81C02" w:rsidP="00B81C0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NEWNESS OF LIFE = SPIRIT </w:t>
      </w:r>
    </w:p>
    <w:p w:rsidR="00B81C02" w:rsidRPr="00B81C02" w:rsidRDefault="00B81C02" w:rsidP="00B81C02">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"In" newness of life. </w:t>
      </w:r>
    </w:p>
    <w:p w:rsidR="00B81C02" w:rsidRPr="00B81C02" w:rsidRDefault="00B81C02" w:rsidP="00B81C02">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Like being "in" a Kingdom.</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This idea of being "IN" is also repeated as follows:</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1 </w:t>
      </w:r>
      <w:r w:rsidR="00EE2E0B" w:rsidRPr="00B81C02">
        <w:rPr>
          <w:rFonts w:ascii="Helvetica" w:eastAsia="Times New Roman" w:hAnsi="Helvetica" w:cs="Helvetica"/>
          <w:color w:val="000000"/>
          <w:sz w:val="24"/>
          <w:szCs w:val="24"/>
        </w:rPr>
        <w:t>Corinthians</w:t>
      </w:r>
      <w:r w:rsidRPr="00B81C02">
        <w:rPr>
          <w:rFonts w:ascii="Helvetica" w:eastAsia="Times New Roman" w:hAnsi="Helvetica" w:cs="Helvetica"/>
          <w:color w:val="000000"/>
          <w:sz w:val="24"/>
          <w:szCs w:val="24"/>
        </w:rPr>
        <w:t xml:space="preserve"> 15:22 </w:t>
      </w:r>
      <w:r w:rsidRPr="00B81C02">
        <w:rPr>
          <w:rFonts w:ascii="Helvetica" w:eastAsia="Times New Roman" w:hAnsi="Helvetica" w:cs="Helvetica"/>
          <w:color w:val="0000FF"/>
          <w:sz w:val="24"/>
          <w:szCs w:val="24"/>
        </w:rPr>
        <w:t xml:space="preserve">For as </w:t>
      </w:r>
      <w:r w:rsidRPr="00B81C02">
        <w:rPr>
          <w:rFonts w:ascii="Helvetica" w:eastAsia="Times New Roman" w:hAnsi="Helvetica" w:cs="Helvetica"/>
          <w:color w:val="0000FF"/>
          <w:sz w:val="24"/>
          <w:szCs w:val="24"/>
          <w:u w:val="single"/>
        </w:rPr>
        <w:t>in</w:t>
      </w:r>
      <w:r w:rsidRPr="00B81C02">
        <w:rPr>
          <w:rFonts w:ascii="Helvetica" w:eastAsia="Times New Roman" w:hAnsi="Helvetica" w:cs="Helvetica"/>
          <w:color w:val="0000FF"/>
          <w:sz w:val="24"/>
          <w:szCs w:val="24"/>
        </w:rPr>
        <w:t xml:space="preserve"> Adam all die, even so </w:t>
      </w:r>
      <w:r w:rsidRPr="00B81C02">
        <w:rPr>
          <w:rFonts w:ascii="Helvetica" w:eastAsia="Times New Roman" w:hAnsi="Helvetica" w:cs="Helvetica"/>
          <w:color w:val="0000FF"/>
          <w:sz w:val="24"/>
          <w:szCs w:val="24"/>
          <w:u w:val="single"/>
        </w:rPr>
        <w:t>in</w:t>
      </w:r>
      <w:r w:rsidRPr="00B81C02">
        <w:rPr>
          <w:rFonts w:ascii="Helvetica" w:eastAsia="Times New Roman" w:hAnsi="Helvetica" w:cs="Helvetica"/>
          <w:color w:val="0000FF"/>
          <w:sz w:val="24"/>
          <w:szCs w:val="24"/>
        </w:rPr>
        <w:t xml:space="preserve"> Christ shall all be made alive. </w:t>
      </w:r>
    </w:p>
    <w:p w:rsidR="00B81C02" w:rsidRPr="00B81C02" w:rsidRDefault="00B81C02" w:rsidP="00B81C0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We can be in TWO Different Sons of God. </w:t>
      </w:r>
    </w:p>
    <w:p w:rsidR="00B81C02" w:rsidRPr="00B81C02" w:rsidRDefault="00B81C02" w:rsidP="00B81C02">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Adam was a son of God, but failed (Luke 3:38).</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Luke 3:38 </w:t>
      </w:r>
      <w:r w:rsidRPr="00B81C02">
        <w:rPr>
          <w:rFonts w:ascii="Helvetica" w:eastAsia="Times New Roman" w:hAnsi="Helvetica" w:cs="Helvetica"/>
          <w:color w:val="0000FF"/>
          <w:sz w:val="24"/>
          <w:szCs w:val="24"/>
        </w:rPr>
        <w:t xml:space="preserve">Which was the son of </w:t>
      </w:r>
      <w:proofErr w:type="spellStart"/>
      <w:r w:rsidRPr="00B81C02">
        <w:rPr>
          <w:rFonts w:ascii="Helvetica" w:eastAsia="Times New Roman" w:hAnsi="Helvetica" w:cs="Helvetica"/>
          <w:color w:val="0000FF"/>
          <w:sz w:val="24"/>
          <w:szCs w:val="24"/>
        </w:rPr>
        <w:t>Enos</w:t>
      </w:r>
      <w:proofErr w:type="spellEnd"/>
      <w:r w:rsidRPr="00B81C02">
        <w:rPr>
          <w:rFonts w:ascii="Helvetica" w:eastAsia="Times New Roman" w:hAnsi="Helvetica" w:cs="Helvetica"/>
          <w:color w:val="0000FF"/>
          <w:sz w:val="24"/>
          <w:szCs w:val="24"/>
        </w:rPr>
        <w:t xml:space="preserve">, which was the son of Seth, which was the son of </w:t>
      </w:r>
      <w:r w:rsidRPr="00B81C02">
        <w:rPr>
          <w:rFonts w:ascii="Helvetica" w:eastAsia="Times New Roman" w:hAnsi="Helvetica" w:cs="Helvetica"/>
          <w:color w:val="0000FF"/>
          <w:sz w:val="24"/>
          <w:szCs w:val="24"/>
          <w:u w:val="single"/>
        </w:rPr>
        <w:t>Adam, which was the son of God</w:t>
      </w:r>
      <w:r w:rsidRPr="00B81C02">
        <w:rPr>
          <w:rFonts w:ascii="Helvetica" w:eastAsia="Times New Roman" w:hAnsi="Helvetica" w:cs="Helvetica"/>
          <w:color w:val="0000FF"/>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1 Corinthians 15:49 </w:t>
      </w:r>
      <w:r w:rsidRPr="00B81C02">
        <w:rPr>
          <w:rFonts w:ascii="Helvetica" w:eastAsia="Times New Roman" w:hAnsi="Helvetica" w:cs="Helvetica"/>
          <w:color w:val="0000FF"/>
          <w:sz w:val="24"/>
          <w:szCs w:val="24"/>
        </w:rPr>
        <w:t xml:space="preserve">And as we have borne the image of the earthy, we shall also bear the image of the heavenly. </w:t>
      </w:r>
    </w:p>
    <w:p w:rsidR="00B81C02" w:rsidRPr="00B81C02" w:rsidRDefault="00B81C02" w:rsidP="00B81C0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All mankind is divided up into two groups. </w:t>
      </w:r>
    </w:p>
    <w:p w:rsidR="00B81C02" w:rsidRPr="00B81C02" w:rsidRDefault="00B81C02" w:rsidP="00B81C02">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Those in Adam and those in Christ. </w:t>
      </w:r>
    </w:p>
    <w:p w:rsidR="00B81C02" w:rsidRPr="00B81C02" w:rsidRDefault="00B81C02" w:rsidP="00B81C02">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Goats and sheep. </w:t>
      </w:r>
    </w:p>
    <w:p w:rsidR="00B81C02" w:rsidRPr="00B81C02" w:rsidRDefault="00B81C02" w:rsidP="00B81C02">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Many times Jesus spoke of these two groups.</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ADAM versus JESUS. </w:t>
      </w:r>
    </w:p>
    <w:p w:rsidR="00B81C02" w:rsidRPr="00B81C02" w:rsidRDefault="00B81C02" w:rsidP="00B81C02">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Image of Adam and Image of Jesus. </w:t>
      </w:r>
    </w:p>
    <w:p w:rsidR="00B81C02" w:rsidRPr="00B81C02" w:rsidRDefault="00B81C02" w:rsidP="00B81C02">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In Adam we die, in Jesus we live.</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God is going to make a NEW Heaven and a NEW earth. </w:t>
      </w:r>
    </w:p>
    <w:p w:rsidR="00B81C02" w:rsidRPr="00B81C02" w:rsidRDefault="00B81C02" w:rsidP="00B81C02">
      <w:pPr>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Those in Jesus do not belong to this old heaven and earth. </w:t>
      </w:r>
    </w:p>
    <w:p w:rsidR="00B81C02" w:rsidRPr="00B81C02" w:rsidRDefault="00B81C02" w:rsidP="00B81C02">
      <w:pPr>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God is going to destroy this old and take us into a new which will never be destroyed.</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Colossians 1:20-21 </w:t>
      </w:r>
      <w:r w:rsidRPr="00B81C02">
        <w:rPr>
          <w:rFonts w:ascii="Helvetica" w:eastAsia="Times New Roman" w:hAnsi="Helvetica" w:cs="Helvetica"/>
          <w:color w:val="0000FF"/>
          <w:sz w:val="24"/>
          <w:szCs w:val="24"/>
        </w:rPr>
        <w:t xml:space="preserve">And, having made peace through the blood of his cross, by him to reconcile all things unto himself; by him, I say, whether they be things in earth, or things in heaven. And you, that were sometime alienated and enemies in your mind by wicked works, yet now hath he reconciled </w:t>
      </w:r>
    </w:p>
    <w:p w:rsidR="00B81C02" w:rsidRPr="00B81C02" w:rsidRDefault="00B81C02" w:rsidP="00B81C0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 want to be in that group that is in Jesus. </w:t>
      </w:r>
    </w:p>
    <w:p w:rsidR="00B81C02" w:rsidRPr="00B81C02" w:rsidRDefault="00B81C02" w:rsidP="00B81C0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 want to make sure I am out of Adam, because in Adam all shall die. </w:t>
      </w:r>
    </w:p>
    <w:p w:rsidR="00B81C02" w:rsidRPr="00B81C02" w:rsidRDefault="00B81C02" w:rsidP="00B81C0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I want to make sure I am a citizen of the New heaven and New Earth.</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Solomon was the son of David. </w:t>
      </w:r>
    </w:p>
    <w:p w:rsidR="00B81C02" w:rsidRPr="00B81C02" w:rsidRDefault="00B81C02" w:rsidP="00B81C0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He was a SHADOW of Jesus in part.</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Matthew 1:1</w:t>
      </w:r>
      <w:r w:rsidRPr="00B81C02">
        <w:rPr>
          <w:rFonts w:ascii="Helvetica" w:eastAsia="Times New Roman" w:hAnsi="Helvetica" w:cs="Helvetica"/>
          <w:color w:val="0000FF"/>
          <w:sz w:val="24"/>
          <w:szCs w:val="24"/>
        </w:rPr>
        <w:t xml:space="preserve"> The book of the generation of Jesus Christ, the son of David, the son of Abraham. </w:t>
      </w:r>
    </w:p>
    <w:p w:rsidR="00B81C02" w:rsidRPr="00B81C02" w:rsidRDefault="00B81C02" w:rsidP="00B81C0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Solomon was King, as Jesus is KING of KINGS. </w:t>
      </w:r>
    </w:p>
    <w:p w:rsidR="00B81C02" w:rsidRPr="00B81C02" w:rsidRDefault="00B81C02" w:rsidP="00B81C02">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There was no war in Solomon's time. </w:t>
      </w:r>
    </w:p>
    <w:p w:rsidR="00B81C02" w:rsidRPr="00B81C02" w:rsidRDefault="00B81C02" w:rsidP="00B81C02">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There is peace in Jesus' kingdom. </w:t>
      </w:r>
    </w:p>
    <w:p w:rsidR="00B81C02" w:rsidRPr="00B81C02" w:rsidRDefault="00B81C02" w:rsidP="00B81C02">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God told Solomon's father, David, that he could not build a house or a temple because he was a man of war.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1 Chronicles 22:8-10 </w:t>
      </w:r>
      <w:r w:rsidRPr="00B81C02">
        <w:rPr>
          <w:rFonts w:ascii="Helvetica" w:eastAsia="Times New Roman" w:hAnsi="Helvetica" w:cs="Helvetica"/>
          <w:color w:val="0000FF"/>
          <w:sz w:val="24"/>
          <w:szCs w:val="24"/>
        </w:rPr>
        <w:t xml:space="preserve">But the word of the LORD came to me, saying, Thou hast shed blood abundantly, and hast made great wars: thou </w:t>
      </w:r>
      <w:proofErr w:type="spellStart"/>
      <w:r w:rsidRPr="00B81C02">
        <w:rPr>
          <w:rFonts w:ascii="Helvetica" w:eastAsia="Times New Roman" w:hAnsi="Helvetica" w:cs="Helvetica"/>
          <w:color w:val="0000FF"/>
          <w:sz w:val="24"/>
          <w:szCs w:val="24"/>
        </w:rPr>
        <w:t>shalt</w:t>
      </w:r>
      <w:proofErr w:type="spellEnd"/>
      <w:r w:rsidRPr="00B81C02">
        <w:rPr>
          <w:rFonts w:ascii="Helvetica" w:eastAsia="Times New Roman" w:hAnsi="Helvetica" w:cs="Helvetica"/>
          <w:color w:val="0000FF"/>
          <w:sz w:val="24"/>
          <w:szCs w:val="24"/>
        </w:rPr>
        <w:t xml:space="preserve"> not build an house unto my name, because thou hast shed much blood upon the earth in my sight. Behold, a son shall be born to thee, who shall be a man of rest; and I will give him rest from all his enemies round about: for his name shall be Solomon, and I will give peace and quietness unto Israel in his days. He shall build an house for my name; and he shall be my son, and I will be his father; and I will establish the throne of his kingdom over Israel for ever</w:t>
      </w:r>
      <w:r w:rsidRPr="00B81C02">
        <w:rPr>
          <w:rFonts w:ascii="Helvetica" w:eastAsia="Times New Roman" w:hAnsi="Helvetica" w:cs="Helvetica"/>
          <w:color w:val="000000"/>
          <w:sz w:val="24"/>
          <w:szCs w:val="24"/>
        </w:rPr>
        <w:t xml:space="preserve">. </w:t>
      </w:r>
    </w:p>
    <w:p w:rsidR="00B81C02" w:rsidRPr="00B81C02" w:rsidRDefault="00B81C02" w:rsidP="00B81C0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The name "Solomon" means "peace".</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JESUS SAID: Matt 11:28 </w:t>
      </w:r>
      <w:r w:rsidRPr="00B81C02">
        <w:rPr>
          <w:rFonts w:ascii="Helvetica" w:eastAsia="Times New Roman" w:hAnsi="Helvetica" w:cs="Helvetica"/>
          <w:color w:val="0000FF"/>
          <w:sz w:val="24"/>
          <w:szCs w:val="24"/>
        </w:rPr>
        <w:t xml:space="preserve">Come unto me, all ye that </w:t>
      </w:r>
      <w:proofErr w:type="spellStart"/>
      <w:r w:rsidRPr="00B81C02">
        <w:rPr>
          <w:rFonts w:ascii="Helvetica" w:eastAsia="Times New Roman" w:hAnsi="Helvetica" w:cs="Helvetica"/>
          <w:color w:val="0000FF"/>
          <w:sz w:val="24"/>
          <w:szCs w:val="24"/>
        </w:rPr>
        <w:t>labour</w:t>
      </w:r>
      <w:proofErr w:type="spellEnd"/>
      <w:r w:rsidRPr="00B81C02">
        <w:rPr>
          <w:rFonts w:ascii="Helvetica" w:eastAsia="Times New Roman" w:hAnsi="Helvetica" w:cs="Helvetica"/>
          <w:color w:val="0000FF"/>
          <w:sz w:val="24"/>
          <w:szCs w:val="24"/>
        </w:rPr>
        <w:t xml:space="preserve"> and are heavy laden, and I will give you rest.</w:t>
      </w:r>
    </w:p>
    <w:p w:rsidR="00B81C02" w:rsidRPr="00B81C02" w:rsidRDefault="00B81C02" w:rsidP="00B81C02">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Like saying, "Leave Adam, and come to me". </w:t>
      </w:r>
    </w:p>
    <w:p w:rsidR="00B81C02" w:rsidRPr="00B81C02" w:rsidRDefault="00B81C02" w:rsidP="00B81C02">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Leave death and come to life. </w:t>
      </w:r>
    </w:p>
    <w:p w:rsidR="00B81C02" w:rsidRPr="00B81C02" w:rsidRDefault="00B81C02" w:rsidP="00B81C02">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 son of a king is a prince. </w:t>
      </w:r>
    </w:p>
    <w:p w:rsidR="00B81C02" w:rsidRPr="00B81C02" w:rsidRDefault="00B81C02" w:rsidP="00B81C02">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As Solomon was Son of David and prince of peace, so is Jesus.</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Isaiah 9:6 </w:t>
      </w:r>
      <w:r w:rsidRPr="00B81C02">
        <w:rPr>
          <w:rFonts w:ascii="Helvetica" w:eastAsia="Times New Roman" w:hAnsi="Helvetica" w:cs="Helvetica"/>
          <w:color w:val="0000FF"/>
          <w:sz w:val="24"/>
          <w:szCs w:val="24"/>
        </w:rPr>
        <w:t xml:space="preserve">For unto us a child is born, unto us a son is given: and the government shall be upon his shoulder: and his name shall be called Wonderful, </w:t>
      </w:r>
      <w:proofErr w:type="spellStart"/>
      <w:r w:rsidRPr="00B81C02">
        <w:rPr>
          <w:rFonts w:ascii="Helvetica" w:eastAsia="Times New Roman" w:hAnsi="Helvetica" w:cs="Helvetica"/>
          <w:color w:val="0000FF"/>
          <w:sz w:val="24"/>
          <w:szCs w:val="24"/>
        </w:rPr>
        <w:t>Counsellor</w:t>
      </w:r>
      <w:proofErr w:type="spellEnd"/>
      <w:r w:rsidRPr="00B81C02">
        <w:rPr>
          <w:rFonts w:ascii="Helvetica" w:eastAsia="Times New Roman" w:hAnsi="Helvetica" w:cs="Helvetica"/>
          <w:color w:val="0000FF"/>
          <w:sz w:val="24"/>
          <w:szCs w:val="24"/>
        </w:rPr>
        <w:t xml:space="preserve">, The mighty God, The everlasting Father, </w:t>
      </w:r>
      <w:r w:rsidRPr="00B81C02">
        <w:rPr>
          <w:rFonts w:ascii="Helvetica" w:eastAsia="Times New Roman" w:hAnsi="Helvetica" w:cs="Helvetica"/>
          <w:color w:val="0000FF"/>
          <w:sz w:val="24"/>
          <w:szCs w:val="24"/>
          <w:u w:val="single"/>
        </w:rPr>
        <w:t xml:space="preserve">The Prince of Peace. </w:t>
      </w:r>
    </w:p>
    <w:p w:rsidR="00B81C02" w:rsidRPr="00B81C02" w:rsidRDefault="00B81C02" w:rsidP="00B81C02">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 temple that Solomon did build had a porch </w:t>
      </w:r>
    </w:p>
    <w:p w:rsidR="00B81C02" w:rsidRPr="00B81C02" w:rsidRDefault="00B81C02" w:rsidP="00B81C02">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You walk through the porch to get into the temple. </w:t>
      </w:r>
    </w:p>
    <w:p w:rsidR="00B81C02" w:rsidRPr="00B81C02" w:rsidRDefault="00B81C02" w:rsidP="00B81C02">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That porch was 120 cubits high. </w:t>
      </w:r>
    </w:p>
    <w:p w:rsidR="00B81C02" w:rsidRPr="00B81C02" w:rsidRDefault="00B81C02" w:rsidP="00B81C02">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 number 120 shows up elsewhere in the temple construction. </w:t>
      </w:r>
    </w:p>
    <w:p w:rsidR="00B81C02" w:rsidRPr="00B81C02" w:rsidRDefault="00B81C02" w:rsidP="00B81C02">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120 trumpeters blew their </w:t>
      </w:r>
      <w:r w:rsidR="00EE2E0B" w:rsidRPr="00B81C02">
        <w:rPr>
          <w:rFonts w:ascii="Helvetica" w:eastAsia="Times New Roman" w:hAnsi="Helvetica" w:cs="Helvetica"/>
          <w:color w:val="000000"/>
          <w:sz w:val="24"/>
          <w:szCs w:val="24"/>
        </w:rPr>
        <w:t>trumpets</w:t>
      </w:r>
      <w:r w:rsidRPr="00B81C02">
        <w:rPr>
          <w:rFonts w:ascii="Helvetica" w:eastAsia="Times New Roman" w:hAnsi="Helvetica" w:cs="Helvetica"/>
          <w:color w:val="000000"/>
          <w:sz w:val="24"/>
          <w:szCs w:val="24"/>
        </w:rPr>
        <w:t xml:space="preserve"> when that temple was built.</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2 Chronicles 5:1 </w:t>
      </w:r>
      <w:r w:rsidRPr="00B81C02">
        <w:rPr>
          <w:rFonts w:ascii="Helvetica" w:eastAsia="Times New Roman" w:hAnsi="Helvetica" w:cs="Helvetica"/>
          <w:color w:val="0000FF"/>
          <w:sz w:val="24"/>
          <w:szCs w:val="24"/>
        </w:rPr>
        <w:t>Thus all the work that Solomon made for the house of the LORD was finished: and Solomon brought in all the things that David his father had dedicated; and the silver, and the gold, and all the instruments, put he among the treasures of the house of God.</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2 Chronicles 5:11-14 </w:t>
      </w:r>
      <w:r w:rsidRPr="00B81C02">
        <w:rPr>
          <w:rFonts w:ascii="Helvetica" w:eastAsia="Times New Roman" w:hAnsi="Helvetica" w:cs="Helvetica"/>
          <w:color w:val="0000FF"/>
          <w:sz w:val="24"/>
          <w:szCs w:val="24"/>
        </w:rPr>
        <w:t xml:space="preserve">And it came to pass, when the priests were come out of the holy place: (for all the priests that were present were sanctified, and did not then wait by course: Also the Levites which were the singers, all of them of </w:t>
      </w:r>
      <w:proofErr w:type="spellStart"/>
      <w:r w:rsidRPr="00B81C02">
        <w:rPr>
          <w:rFonts w:ascii="Helvetica" w:eastAsia="Times New Roman" w:hAnsi="Helvetica" w:cs="Helvetica"/>
          <w:color w:val="0000FF"/>
          <w:sz w:val="24"/>
          <w:szCs w:val="24"/>
        </w:rPr>
        <w:t>Asaph</w:t>
      </w:r>
      <w:proofErr w:type="spellEnd"/>
      <w:r w:rsidRPr="00B81C02">
        <w:rPr>
          <w:rFonts w:ascii="Helvetica" w:eastAsia="Times New Roman" w:hAnsi="Helvetica" w:cs="Helvetica"/>
          <w:color w:val="0000FF"/>
          <w:sz w:val="24"/>
          <w:szCs w:val="24"/>
        </w:rPr>
        <w:t xml:space="preserve">, of </w:t>
      </w:r>
      <w:proofErr w:type="spellStart"/>
      <w:r w:rsidRPr="00B81C02">
        <w:rPr>
          <w:rFonts w:ascii="Helvetica" w:eastAsia="Times New Roman" w:hAnsi="Helvetica" w:cs="Helvetica"/>
          <w:color w:val="0000FF"/>
          <w:sz w:val="24"/>
          <w:szCs w:val="24"/>
        </w:rPr>
        <w:t>Heman</w:t>
      </w:r>
      <w:proofErr w:type="spellEnd"/>
      <w:r w:rsidRPr="00B81C02">
        <w:rPr>
          <w:rFonts w:ascii="Helvetica" w:eastAsia="Times New Roman" w:hAnsi="Helvetica" w:cs="Helvetica"/>
          <w:color w:val="0000FF"/>
          <w:sz w:val="24"/>
          <w:szCs w:val="24"/>
        </w:rPr>
        <w:t xml:space="preserve">, of </w:t>
      </w:r>
      <w:proofErr w:type="spellStart"/>
      <w:r w:rsidRPr="00B81C02">
        <w:rPr>
          <w:rFonts w:ascii="Helvetica" w:eastAsia="Times New Roman" w:hAnsi="Helvetica" w:cs="Helvetica"/>
          <w:color w:val="0000FF"/>
          <w:sz w:val="24"/>
          <w:szCs w:val="24"/>
        </w:rPr>
        <w:t>Jeduthun</w:t>
      </w:r>
      <w:proofErr w:type="spellEnd"/>
      <w:r w:rsidRPr="00B81C02">
        <w:rPr>
          <w:rFonts w:ascii="Helvetica" w:eastAsia="Times New Roman" w:hAnsi="Helvetica" w:cs="Helvetica"/>
          <w:color w:val="0000FF"/>
          <w:sz w:val="24"/>
          <w:szCs w:val="24"/>
        </w:rPr>
        <w:t xml:space="preserve">, with their sons and their brethren, being arrayed in white linen, having cymbals and psalteries and harps, stood at the east end of the altar, and with them an hundred and twenty priests sounding with trumpets:) It came even to pass, as the trumpeters and singers were as one, to make one sound to be heard in praising and thanking the LORD; and when they lifted up their voice with the trumpets and cymbals and instruments of </w:t>
      </w:r>
      <w:proofErr w:type="spellStart"/>
      <w:r w:rsidRPr="00B81C02">
        <w:rPr>
          <w:rFonts w:ascii="Helvetica" w:eastAsia="Times New Roman" w:hAnsi="Helvetica" w:cs="Helvetica"/>
          <w:color w:val="0000FF"/>
          <w:sz w:val="24"/>
          <w:szCs w:val="24"/>
        </w:rPr>
        <w:t>musick</w:t>
      </w:r>
      <w:proofErr w:type="spellEnd"/>
      <w:r w:rsidRPr="00B81C02">
        <w:rPr>
          <w:rFonts w:ascii="Helvetica" w:eastAsia="Times New Roman" w:hAnsi="Helvetica" w:cs="Helvetica"/>
          <w:color w:val="0000FF"/>
          <w:sz w:val="24"/>
          <w:szCs w:val="24"/>
        </w:rPr>
        <w:t xml:space="preserve">, and praised the LORD, saying, For he is good; for his mercy </w:t>
      </w:r>
      <w:proofErr w:type="spellStart"/>
      <w:r w:rsidRPr="00B81C02">
        <w:rPr>
          <w:rFonts w:ascii="Helvetica" w:eastAsia="Times New Roman" w:hAnsi="Helvetica" w:cs="Helvetica"/>
          <w:color w:val="0000FF"/>
          <w:sz w:val="24"/>
          <w:szCs w:val="24"/>
        </w:rPr>
        <w:t>endureth</w:t>
      </w:r>
      <w:proofErr w:type="spellEnd"/>
      <w:r w:rsidRPr="00B81C02">
        <w:rPr>
          <w:rFonts w:ascii="Helvetica" w:eastAsia="Times New Roman" w:hAnsi="Helvetica" w:cs="Helvetica"/>
          <w:color w:val="0000FF"/>
          <w:sz w:val="24"/>
          <w:szCs w:val="24"/>
        </w:rPr>
        <w:t xml:space="preserve"> for ever: that then the house was filled with a cloud, even the house of the LORD; So that the priests could not stand to minister by reason of the cloud: for the glory of the LORD had filled the house of God.</w:t>
      </w:r>
    </w:p>
    <w:p w:rsidR="00B81C02" w:rsidRPr="00B81C02" w:rsidRDefault="00B81C02" w:rsidP="00B81C02">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It was like the beginning of something most spiritual. </w:t>
      </w:r>
    </w:p>
    <w:p w:rsidR="00B81C02" w:rsidRPr="00B81C02" w:rsidRDefault="00B81C02" w:rsidP="00B81C02">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Leaving the natural and entering the spiritual. </w:t>
      </w:r>
    </w:p>
    <w:p w:rsidR="00B81C02" w:rsidRPr="00B81C02" w:rsidRDefault="00B81C02" w:rsidP="00B81C02">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 temple is something you ENTER INTO. </w:t>
      </w:r>
    </w:p>
    <w:p w:rsidR="00B81C02" w:rsidRPr="00B81C02" w:rsidRDefault="00B81C02" w:rsidP="00B81C02">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 PORCH, you enter through, was 120 cubits high. </w:t>
      </w:r>
    </w:p>
    <w:p w:rsidR="00B81C02" w:rsidRPr="00B81C02" w:rsidRDefault="00B81C02" w:rsidP="00B81C02">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The temple was finished and 120 trumpeters blew. </w:t>
      </w:r>
    </w:p>
    <w:p w:rsidR="00B81C02" w:rsidRPr="00B81C02" w:rsidRDefault="00B81C02" w:rsidP="00B81C02">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When they did, the glory of God filled the temple and the men could not stand to minister. </w:t>
      </w:r>
    </w:p>
    <w:p w:rsidR="00B81C02" w:rsidRPr="00B81C02" w:rsidRDefault="00B81C02" w:rsidP="00B81C02">
      <w:pPr>
        <w:numPr>
          <w:ilvl w:val="1"/>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Flesh falls and Spirit rises to minister instead.</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Acts 1:15 </w:t>
      </w:r>
      <w:r w:rsidRPr="00B81C02">
        <w:rPr>
          <w:rFonts w:ascii="Helvetica" w:eastAsia="Times New Roman" w:hAnsi="Helvetica" w:cs="Helvetica"/>
          <w:color w:val="0000FF"/>
          <w:sz w:val="24"/>
          <w:szCs w:val="24"/>
        </w:rPr>
        <w:t xml:space="preserve">And in those days Peter stood up in the midst of the disciples, and said, (the number of names together were about an hundred and twenty,)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Acts 2:1 </w:t>
      </w:r>
      <w:r w:rsidRPr="00B81C02">
        <w:rPr>
          <w:rFonts w:ascii="Helvetica" w:eastAsia="Times New Roman" w:hAnsi="Helvetica" w:cs="Helvetica"/>
          <w:color w:val="0000FF"/>
          <w:sz w:val="24"/>
          <w:szCs w:val="24"/>
        </w:rPr>
        <w:t>And when the day of Pentecost was fully come, they were all with one accord in one place</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Acts 2:4 </w:t>
      </w:r>
      <w:r w:rsidRPr="00B81C02">
        <w:rPr>
          <w:rFonts w:ascii="Helvetica" w:eastAsia="Times New Roman" w:hAnsi="Helvetica" w:cs="Helvetica"/>
          <w:color w:val="0000FF"/>
          <w:sz w:val="24"/>
          <w:szCs w:val="24"/>
        </w:rPr>
        <w:t xml:space="preserve">And they were all filled with the Holy Ghost, and began to speak with other tongues, as the Spirit gave them utterance. </w:t>
      </w:r>
    </w:p>
    <w:p w:rsidR="00B81C02" w:rsidRPr="00B81C02" w:rsidRDefault="00B81C02" w:rsidP="00B81C0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As 120 trumpets sounded at the finish of the temple, 120 people became the temple of the Holy Ghost as they spoke in tongues. </w:t>
      </w:r>
    </w:p>
    <w:p w:rsidR="00B81C02" w:rsidRPr="00B81C02" w:rsidRDefault="00B81C02" w:rsidP="00B81C02">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When the voices of </w:t>
      </w:r>
      <w:proofErr w:type="spellStart"/>
      <w:r w:rsidRPr="00B81C02">
        <w:rPr>
          <w:rFonts w:ascii="Helvetica" w:eastAsia="Times New Roman" w:hAnsi="Helvetica" w:cs="Helvetica"/>
          <w:color w:val="000000"/>
          <w:sz w:val="24"/>
          <w:szCs w:val="24"/>
        </w:rPr>
        <w:t>praisers</w:t>
      </w:r>
      <w:proofErr w:type="spellEnd"/>
      <w:r w:rsidRPr="00B81C02">
        <w:rPr>
          <w:rFonts w:ascii="Helvetica" w:eastAsia="Times New Roman" w:hAnsi="Helvetica" w:cs="Helvetica"/>
          <w:color w:val="000000"/>
          <w:sz w:val="24"/>
          <w:szCs w:val="24"/>
        </w:rPr>
        <w:t xml:space="preserve"> in the temple were in one voice, THEN God filled the temple, as He filled the 120 who were in ONE ACCORD.</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DAY OF PENTECOST - 50 days after the day after Passover.</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Man has been in this world for 6,000 years now.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50 X 120 = 6,000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 special time now.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Leaving flesh and entering spiritual.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Thousands are receiving the holy ghost in single meetings today.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Have YOUR Pentecost.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Leave the flesh and the natural and enter the spiritual.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Those 120 left the natural and entered the KINGDOM.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Solomon's porch was 120 cubits high.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ENTRY Jesus left this world.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Why?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He doesn't belong here.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Adam belongs here.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Adam is of the earth, earthy. </w:t>
      </w:r>
    </w:p>
    <w:p w:rsidR="00B81C02" w:rsidRPr="00B81C02" w:rsidRDefault="00B81C02" w:rsidP="00B81C02">
      <w:pPr>
        <w:numPr>
          <w:ilvl w:val="1"/>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Second Adam is LORD FROM HEAVEN.</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1 Corinthians 15:47 </w:t>
      </w:r>
      <w:r w:rsidRPr="00B81C02">
        <w:rPr>
          <w:rFonts w:ascii="Helvetica" w:eastAsia="Times New Roman" w:hAnsi="Helvetica" w:cs="Helvetica"/>
          <w:color w:val="0000FF"/>
          <w:sz w:val="24"/>
          <w:szCs w:val="24"/>
        </w:rPr>
        <w:t xml:space="preserve">The first man is of the earth, earthy: the second man is the Lord from heaven. </w:t>
      </w:r>
    </w:p>
    <w:p w:rsidR="00B81C02" w:rsidRPr="00B81C02" w:rsidRDefault="00B81C02" w:rsidP="00B81C02">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Adam had power over all flesh. </w:t>
      </w:r>
    </w:p>
    <w:p w:rsidR="00B81C02" w:rsidRPr="00B81C02" w:rsidRDefault="00B81C02" w:rsidP="00B81C02">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Jesus has power over all flesh.</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John 17:2 </w:t>
      </w:r>
      <w:r w:rsidRPr="00B81C02">
        <w:rPr>
          <w:rFonts w:ascii="Helvetica" w:eastAsia="Times New Roman" w:hAnsi="Helvetica" w:cs="Helvetica"/>
          <w:color w:val="0000FF"/>
          <w:sz w:val="24"/>
          <w:szCs w:val="24"/>
        </w:rPr>
        <w:t xml:space="preserve">As thou hast given him power over all flesh, that he should give eternal life to as many as thou hast given him. </w:t>
      </w:r>
    </w:p>
    <w:p w:rsidR="00B81C02" w:rsidRPr="00B81C02" w:rsidRDefault="00B81C02" w:rsidP="00B81C02">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Jesus was in another world.</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John 3:12-13</w:t>
      </w:r>
      <w:r w:rsidRPr="00B81C02">
        <w:rPr>
          <w:rFonts w:ascii="Helvetica" w:eastAsia="Times New Roman" w:hAnsi="Helvetica" w:cs="Helvetica"/>
          <w:color w:val="0000FF"/>
          <w:sz w:val="24"/>
          <w:szCs w:val="24"/>
        </w:rPr>
        <w:t xml:space="preserve"> If I have told you earthly things, and ye believe not, how shall ye believe, if I tell you of heavenly things? And no man hath ascended up to heaven, but he that came down from heaven, even the Son of man which is in heaven.</w:t>
      </w:r>
    </w:p>
    <w:p w:rsidR="00B81C02" w:rsidRPr="00B81C02" w:rsidRDefault="00B81C02" w:rsidP="00B81C02">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Speaking of the KINGDOM.</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John 3:5 </w:t>
      </w:r>
      <w:r w:rsidRPr="00B81C02">
        <w:rPr>
          <w:rFonts w:ascii="Helvetica" w:eastAsia="Times New Roman" w:hAnsi="Helvetica" w:cs="Helvetica"/>
          <w:color w:val="0000FF"/>
          <w:sz w:val="24"/>
          <w:szCs w:val="24"/>
        </w:rPr>
        <w:t xml:space="preserve">Jesus answered, Verily, verily, I say unto thee, Except a man be born of water and of the Spirit, he cannot enter into the kingdom of God. </w:t>
      </w:r>
    </w:p>
    <w:p w:rsidR="00B81C02" w:rsidRPr="00B81C02" w:rsidRDefault="00B81C02" w:rsidP="00B81C02">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ENTER THE NEW KINGDOM. </w:t>
      </w:r>
    </w:p>
    <w:p w:rsidR="00B81C02" w:rsidRPr="00B81C02" w:rsidRDefault="00B81C02" w:rsidP="00B81C02">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He is in the new World of the Kingdom over which He is King. </w:t>
      </w:r>
    </w:p>
    <w:p w:rsidR="00B81C02" w:rsidRPr="00B81C02" w:rsidRDefault="00B81C02" w:rsidP="00B81C02">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 xml:space="preserve">Just as a new Kingdom of PEACE began under Solomon, a new kingdom of peace is under Christ. </w:t>
      </w:r>
    </w:p>
    <w:p w:rsidR="00B81C02" w:rsidRPr="00B81C02" w:rsidRDefault="00B81C02" w:rsidP="00B81C02">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B81C02">
        <w:rPr>
          <w:rFonts w:ascii="Helvetica" w:eastAsia="Times New Roman" w:hAnsi="Helvetica" w:cs="Helvetica"/>
          <w:color w:val="000000"/>
          <w:sz w:val="24"/>
          <w:szCs w:val="24"/>
        </w:rPr>
        <w:t>Enter into it through the door of Pentecost.</w:t>
      </w:r>
      <w:r w:rsidRPr="00B81C02">
        <w:rPr>
          <w:rFonts w:ascii="Times New Roman" w:eastAsia="Times New Roman" w:hAnsi="Times New Roman" w:cs="Times New Roman"/>
          <w:color w:val="000000"/>
          <w:sz w:val="24"/>
          <w:szCs w:val="24"/>
        </w:rPr>
        <w:t xml:space="preserve"> </w:t>
      </w:r>
    </w:p>
    <w:p w:rsidR="00B81C02" w:rsidRPr="00B81C02" w:rsidRDefault="00B81C02" w:rsidP="00B81C02">
      <w:pPr>
        <w:spacing w:after="0" w:line="240" w:lineRule="auto"/>
        <w:rPr>
          <w:rFonts w:ascii="Times New Roman" w:eastAsia="Times New Roman" w:hAnsi="Times New Roman" w:cs="Times New Roman"/>
          <w:color w:val="000000"/>
          <w:sz w:val="24"/>
          <w:szCs w:val="24"/>
        </w:rPr>
      </w:pPr>
      <w:r w:rsidRPr="00B81C02">
        <w:rPr>
          <w:rFonts w:ascii="Times New Roman" w:eastAsia="Times New Roman" w:hAnsi="Times New Roman" w:cs="Times New Roman"/>
          <w:color w:val="000000"/>
          <w:sz w:val="24"/>
          <w:szCs w:val="24"/>
        </w:rPr>
        <w:pict>
          <v:rect id="_x0000_i1026" style="width:468pt;height:1.5pt" o:hralign="center" o:hrstd="t" o:hr="t" fillcolor="#a0a0a0" stroked="f"/>
        </w:pict>
      </w:r>
    </w:p>
    <w:p w:rsidR="00B81C02" w:rsidRPr="00B81C02" w:rsidRDefault="00B81C02" w:rsidP="00B81C0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D7938" w:rsidRDefault="003D7938"/>
    <w:sectPr w:rsidR="003D7938" w:rsidSect="003D7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484"/>
    <w:multiLevelType w:val="multilevel"/>
    <w:tmpl w:val="363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247B4"/>
    <w:multiLevelType w:val="multilevel"/>
    <w:tmpl w:val="1C0EC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71DD6"/>
    <w:multiLevelType w:val="multilevel"/>
    <w:tmpl w:val="8C5E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2414B"/>
    <w:multiLevelType w:val="multilevel"/>
    <w:tmpl w:val="3A60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D6468"/>
    <w:multiLevelType w:val="multilevel"/>
    <w:tmpl w:val="91F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B7846"/>
    <w:multiLevelType w:val="multilevel"/>
    <w:tmpl w:val="CC98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42402"/>
    <w:multiLevelType w:val="multilevel"/>
    <w:tmpl w:val="2C22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81608"/>
    <w:multiLevelType w:val="multilevel"/>
    <w:tmpl w:val="ACE09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371DD"/>
    <w:multiLevelType w:val="multilevel"/>
    <w:tmpl w:val="E6F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55183"/>
    <w:multiLevelType w:val="multilevel"/>
    <w:tmpl w:val="923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06584"/>
    <w:multiLevelType w:val="multilevel"/>
    <w:tmpl w:val="A52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7040F"/>
    <w:multiLevelType w:val="multilevel"/>
    <w:tmpl w:val="DE4E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706A6"/>
    <w:multiLevelType w:val="multilevel"/>
    <w:tmpl w:val="57B41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F1474"/>
    <w:multiLevelType w:val="multilevel"/>
    <w:tmpl w:val="A4BA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04743"/>
    <w:multiLevelType w:val="multilevel"/>
    <w:tmpl w:val="456CD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62FB0"/>
    <w:multiLevelType w:val="multilevel"/>
    <w:tmpl w:val="70CCA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83357"/>
    <w:multiLevelType w:val="multilevel"/>
    <w:tmpl w:val="4D2C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24AEB"/>
    <w:multiLevelType w:val="multilevel"/>
    <w:tmpl w:val="99A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F60785"/>
    <w:multiLevelType w:val="multilevel"/>
    <w:tmpl w:val="38AA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C3DCC"/>
    <w:multiLevelType w:val="multilevel"/>
    <w:tmpl w:val="1040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8B1FDC"/>
    <w:multiLevelType w:val="multilevel"/>
    <w:tmpl w:val="F508C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D7E43"/>
    <w:multiLevelType w:val="multilevel"/>
    <w:tmpl w:val="458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57B9E"/>
    <w:multiLevelType w:val="multilevel"/>
    <w:tmpl w:val="519C2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519BF"/>
    <w:multiLevelType w:val="multilevel"/>
    <w:tmpl w:val="E4169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
  </w:num>
  <w:num w:numId="4">
    <w:abstractNumId w:val="22"/>
  </w:num>
  <w:num w:numId="5">
    <w:abstractNumId w:val="18"/>
  </w:num>
  <w:num w:numId="6">
    <w:abstractNumId w:val="9"/>
  </w:num>
  <w:num w:numId="7">
    <w:abstractNumId w:val="20"/>
  </w:num>
  <w:num w:numId="8">
    <w:abstractNumId w:val="19"/>
  </w:num>
  <w:num w:numId="9">
    <w:abstractNumId w:val="2"/>
  </w:num>
  <w:num w:numId="10">
    <w:abstractNumId w:val="7"/>
  </w:num>
  <w:num w:numId="11">
    <w:abstractNumId w:val="8"/>
  </w:num>
  <w:num w:numId="12">
    <w:abstractNumId w:val="5"/>
  </w:num>
  <w:num w:numId="13">
    <w:abstractNumId w:val="13"/>
  </w:num>
  <w:num w:numId="14">
    <w:abstractNumId w:val="17"/>
  </w:num>
  <w:num w:numId="15">
    <w:abstractNumId w:val="6"/>
  </w:num>
  <w:num w:numId="16">
    <w:abstractNumId w:val="3"/>
  </w:num>
  <w:num w:numId="17">
    <w:abstractNumId w:val="12"/>
  </w:num>
  <w:num w:numId="18">
    <w:abstractNumId w:val="11"/>
  </w:num>
  <w:num w:numId="19">
    <w:abstractNumId w:val="4"/>
  </w:num>
  <w:num w:numId="20">
    <w:abstractNumId w:val="14"/>
  </w:num>
  <w:num w:numId="21">
    <w:abstractNumId w:val="0"/>
  </w:num>
  <w:num w:numId="22">
    <w:abstractNumId w:val="10"/>
  </w:num>
  <w:num w:numId="23">
    <w:abstractNumId w:val="2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1C02"/>
    <w:rsid w:val="003D7938"/>
    <w:rsid w:val="00B81C02"/>
    <w:rsid w:val="00EE2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38"/>
  </w:style>
  <w:style w:type="paragraph" w:styleId="Heading1">
    <w:name w:val="heading 1"/>
    <w:basedOn w:val="Normal"/>
    <w:link w:val="Heading1Char"/>
    <w:uiPriority w:val="9"/>
    <w:qFormat/>
    <w:rsid w:val="00B81C0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C02"/>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B81C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1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3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2010-06-04T18:38:00Z</dcterms:created>
  <dcterms:modified xsi:type="dcterms:W3CDTF">2010-06-04T18:40:00Z</dcterms:modified>
</cp:coreProperties>
</file>